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06"/>
      </w:tblGrid>
      <w:tr w:rsidR="00F370E6" w:rsidRPr="00954DDE" w:rsidTr="00F370E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370E6" w:rsidRPr="00954DDE" w:rsidRDefault="00954DDE" w:rsidP="00F370E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  <w:r w:rsidRPr="00954DDE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Eduroam服务使用说明</w:t>
            </w:r>
          </w:p>
        </w:tc>
      </w:tr>
      <w:tr w:rsidR="00F370E6" w:rsidRPr="00F370E6" w:rsidTr="00F370E6">
        <w:trPr>
          <w:trHeight w:val="45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370E6" w:rsidRPr="00F370E6" w:rsidRDefault="00F370E6" w:rsidP="00F370E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F370E6" w:rsidRPr="00F370E6" w:rsidTr="00F370E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370E6" w:rsidRPr="00F370E6" w:rsidRDefault="00F370E6" w:rsidP="00F370E6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F370E6" w:rsidRPr="00F370E6" w:rsidTr="00F370E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370E6" w:rsidRPr="00DA2B07" w:rsidRDefault="00F370E6" w:rsidP="00D02EC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A2B0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无线信号名称（SSID）</w:t>
            </w:r>
            <w:r w:rsidRPr="00DA2B0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：eduroam</w:t>
            </w:r>
          </w:p>
          <w:p w:rsidR="00F370E6" w:rsidRPr="00DA2B07" w:rsidRDefault="00F370E6" w:rsidP="00D02EC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DA2B0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账号名称：</w:t>
            </w:r>
            <w:hyperlink r:id="rId6" w:history="1">
              <w:r w:rsidR="00D02ECB" w:rsidRPr="00DA2B07">
                <w:rPr>
                  <w:rStyle w:val="a4"/>
                  <w:rFonts w:hint="eastAsia"/>
                  <w:b/>
                  <w:bCs/>
                  <w:sz w:val="24"/>
                  <w:szCs w:val="24"/>
                </w:rPr>
                <w:t>校园网上网账号</w:t>
              </w:r>
              <w:r w:rsidR="00D02ECB" w:rsidRPr="00DA2B07">
                <w:rPr>
                  <w:rStyle w:val="a4"/>
                  <w:rFonts w:hint="eastAsia"/>
                  <w:b/>
                  <w:bCs/>
                  <w:sz w:val="24"/>
                  <w:szCs w:val="24"/>
                </w:rPr>
                <w:t>@hainnu.edu.cn</w:t>
              </w:r>
            </w:hyperlink>
          </w:p>
          <w:p w:rsidR="00F370E6" w:rsidRPr="00DA2B07" w:rsidRDefault="00F370E6" w:rsidP="00D02EC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DA2B0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账号密码：</w:t>
            </w:r>
            <w:r w:rsidRPr="00DA2B07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校园网上网账号密码</w:t>
            </w:r>
          </w:p>
          <w:p w:rsidR="00F370E6" w:rsidRDefault="00F370E6" w:rsidP="00D02ECB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</w:pPr>
            <w:r w:rsidRPr="00DA2B0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覆盖范围：</w:t>
            </w:r>
            <w:r w:rsidRPr="00DA2B07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龙昆南校区和桂林洋校区办公区域、公共区域。</w:t>
            </w:r>
          </w:p>
          <w:p w:rsidR="00756C7D" w:rsidRPr="00DA2B07" w:rsidRDefault="00756C7D" w:rsidP="00D02EC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F370E6" w:rsidRPr="00756C7D" w:rsidRDefault="00F370E6" w:rsidP="00D02EC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756C7D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具体连接方法如下：</w:t>
            </w:r>
          </w:p>
          <w:p w:rsidR="00F370E6" w:rsidRPr="00756C7D" w:rsidRDefault="00F370E6" w:rsidP="00D02EC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6C7D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一、安卓系统</w:t>
            </w:r>
          </w:p>
          <w:p w:rsidR="00F370E6" w:rsidRPr="00756C7D" w:rsidRDefault="00F370E6" w:rsidP="00D02EC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6C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1.打开“设置”，启动“WLAN”功能，查看搜索到无线信号列表，选择名称为“eduroam”的SSID。</w:t>
            </w:r>
          </w:p>
          <w:p w:rsidR="00F370E6" w:rsidRPr="00F370E6" w:rsidRDefault="00F370E6" w:rsidP="00D02EC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object w:dxaOrig="3360" w:dyaOrig="59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8.1pt;height:297.1pt" o:ole="">
                  <v:imagedata r:id="rId7" o:title=""/>
                </v:shape>
                <o:OLEObject Type="Embed" ProgID="PBrush" ShapeID="_x0000_i1025" DrawAspect="Content" ObjectID="_1638105269" r:id="rId8"/>
              </w:object>
            </w:r>
          </w:p>
          <w:p w:rsidR="00F370E6" w:rsidRPr="00951D20" w:rsidRDefault="00F370E6" w:rsidP="00D02EC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1D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2.打开具体连接配置窗口，在“身份”和“密码”两栏输入无线网络用户帐号信息（图示中以上面海南师范大学校园网用户为例）；</w:t>
            </w:r>
          </w:p>
          <w:p w:rsidR="00F370E6" w:rsidRPr="00951D20" w:rsidRDefault="00F370E6" w:rsidP="00D02EC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1D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a) EAP方法选择“PEAP”</w:t>
            </w:r>
          </w:p>
          <w:p w:rsidR="00F370E6" w:rsidRPr="00951D20" w:rsidRDefault="00F370E6" w:rsidP="00D02EC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1D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b) 阶段2身份验证选择“无”</w:t>
            </w:r>
          </w:p>
          <w:p w:rsidR="00F370E6" w:rsidRPr="00951D20" w:rsidRDefault="00F370E6" w:rsidP="00D02EC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1D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c) CA证书选择未指定”</w:t>
            </w:r>
          </w:p>
          <w:p w:rsidR="00F370E6" w:rsidRPr="00951D20" w:rsidRDefault="00F370E6" w:rsidP="00D02EC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1D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d) 匿名身份无需填写</w:t>
            </w:r>
          </w:p>
          <w:p w:rsidR="00F370E6" w:rsidRPr="00951D20" w:rsidRDefault="00F370E6" w:rsidP="00D02EC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1D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e) 代理设置选“无”</w:t>
            </w:r>
          </w:p>
          <w:p w:rsidR="00F370E6" w:rsidRPr="00951D20" w:rsidRDefault="00F370E6" w:rsidP="00D02EC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1D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信息填好以后，点击“存储”或“连接”，则会自动连接eduroam进行认证。若弹出证书确认窗口，选择“是”。</w:t>
            </w:r>
          </w:p>
          <w:p w:rsidR="00F370E6" w:rsidRPr="00F370E6" w:rsidRDefault="003E2B9B" w:rsidP="00D02EC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object w:dxaOrig="3210" w:dyaOrig="5710">
                <v:shape id="_x0000_i1026" type="#_x0000_t75" style="width:160.6pt;height:285.8pt" o:ole="">
                  <v:imagedata r:id="rId9" o:title=""/>
                </v:shape>
                <o:OLEObject Type="Embed" ProgID="PBrush" ShapeID="_x0000_i1026" DrawAspect="Content" ObjectID="_1638105270" r:id="rId10"/>
              </w:object>
            </w:r>
          </w:p>
          <w:p w:rsidR="00F370E6" w:rsidRPr="00951D20" w:rsidRDefault="00F370E6" w:rsidP="00D02EC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1D2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认证完成后显示“已连接”，此时可以正常上网。</w:t>
            </w:r>
          </w:p>
          <w:p w:rsidR="00F370E6" w:rsidRPr="00343BDE" w:rsidRDefault="00F370E6" w:rsidP="00D02EC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43BD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二、苹果系统(iPhone/iPad等)</w:t>
            </w:r>
          </w:p>
          <w:p w:rsidR="00F370E6" w:rsidRPr="00343BDE" w:rsidRDefault="00F370E6" w:rsidP="00D02EC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43BD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1）选择连接eduroam无线SSID，在相应位置输入用户名和密码，然后点击“加入”；</w:t>
            </w:r>
          </w:p>
          <w:p w:rsidR="00F370E6" w:rsidRPr="00F370E6" w:rsidRDefault="00F370E6" w:rsidP="00D02EC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370E6">
              <w:rPr>
                <w:rFonts w:ascii="宋体" w:eastAsia="宋体" w:hAnsi="宋体" w:cs="宋体"/>
                <w:noProof/>
                <w:kern w:val="0"/>
                <w:szCs w:val="21"/>
              </w:rPr>
              <w:drawing>
                <wp:inline distT="0" distB="0" distL="0" distR="0">
                  <wp:extent cx="3381375" cy="1685925"/>
                  <wp:effectExtent l="0" t="0" r="9525" b="9525"/>
                  <wp:docPr id="3" name="图片 3" descr="http://nic.xaut.edu.cn/__local/3/D6/C4/78EA5E0F87E15FD74B5D1ECA98F_ACFA5E2C_1A4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nic.xaut.edu.cn/__local/3/D6/C4/78EA5E0F87E15FD74B5D1ECA98F_ACFA5E2C_1A4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1375" cy="1685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370E6" w:rsidRPr="00F370E6" w:rsidRDefault="003E2B9B" w:rsidP="00D02EC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object w:dxaOrig="3610" w:dyaOrig="1820">
                <v:shape id="_x0000_i1027" type="#_x0000_t75" style="width:180.65pt;height:90.8pt" o:ole="">
                  <v:imagedata r:id="rId12" o:title=""/>
                </v:shape>
                <o:OLEObject Type="Embed" ProgID="PBrush" ShapeID="_x0000_i1027" DrawAspect="Content" ObjectID="_1638105271" r:id="rId13"/>
              </w:object>
            </w:r>
          </w:p>
          <w:p w:rsidR="00F370E6" w:rsidRPr="00343BDE" w:rsidRDefault="00F370E6" w:rsidP="00D02EC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43BD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2）在“证书”界面提示选择信任即可。</w:t>
            </w:r>
          </w:p>
          <w:p w:rsidR="00F370E6" w:rsidRPr="00F370E6" w:rsidRDefault="00B1528F" w:rsidP="00D02EC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noProof/>
              </w:rPr>
              <w:drawing>
                <wp:inline distT="0" distB="0" distL="0" distR="0">
                  <wp:extent cx="3800475" cy="3686175"/>
                  <wp:effectExtent l="0" t="0" r="9525" b="9525"/>
                  <wp:docPr id="9" name="图片 9" descr="苹果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苹果.png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0475" cy="3686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370E6" w:rsidRPr="00343BDE" w:rsidRDefault="00F370E6" w:rsidP="00D02EC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43BD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3）设置完成后，显示“连接成功”，即可正常上网。</w:t>
            </w:r>
          </w:p>
          <w:p w:rsidR="00F370E6" w:rsidRPr="00F370E6" w:rsidRDefault="00F370E6" w:rsidP="00D02EC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370E6">
              <w:rPr>
                <w:rFonts w:ascii="宋体" w:eastAsia="宋体" w:hAnsi="宋体" w:cs="宋体"/>
                <w:noProof/>
                <w:kern w:val="0"/>
                <w:szCs w:val="21"/>
              </w:rPr>
              <w:drawing>
                <wp:inline distT="0" distB="0" distL="0" distR="0">
                  <wp:extent cx="3486150" cy="1695450"/>
                  <wp:effectExtent l="0" t="0" r="0" b="0"/>
                  <wp:docPr id="6" name="图片 6" descr="http://nic.xaut.edu.cn/__local/8/FC/78/EEAFEB98B11A054C4FF7CBBB31E_28245050_17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nic.xaut.edu.cn/__local/8/FC/78/EEAFEB98B11A054C4FF7CBBB31E_28245050_17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6150" cy="169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370E6" w:rsidRPr="00343BDE" w:rsidRDefault="00F370E6" w:rsidP="00D02EC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43BDE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三、电脑操作系统（以Windows10为例）</w:t>
            </w:r>
          </w:p>
          <w:p w:rsidR="00F370E6" w:rsidRPr="00343BDE" w:rsidRDefault="00F370E6" w:rsidP="00D02ECB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43BD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选择连接eduroam无线SSID，在相应位置输入用户名和密码，然后点击“确定”，等待连接完成即可访问互联网</w:t>
            </w:r>
            <w:r w:rsidR="00D33D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。</w:t>
            </w:r>
          </w:p>
          <w:p w:rsidR="00F370E6" w:rsidRPr="00F370E6" w:rsidRDefault="00F370E6" w:rsidP="00D02EC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370E6">
              <w:rPr>
                <w:rFonts w:ascii="宋体" w:eastAsia="宋体" w:hAnsi="宋体" w:cs="宋体"/>
                <w:noProof/>
                <w:kern w:val="0"/>
                <w:szCs w:val="21"/>
              </w:rPr>
              <w:lastRenderedPageBreak/>
              <w:drawing>
                <wp:inline distT="0" distB="0" distL="0" distR="0">
                  <wp:extent cx="2447925" cy="4000500"/>
                  <wp:effectExtent l="0" t="0" r="9525" b="0"/>
                  <wp:docPr id="7" name="图片 7" descr="http://nic.xaut.edu.cn/__local/8/62/0B/1D4EAFBC542CE6795EAC665E728_783203C7_2C9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nic.xaut.edu.cn/__local/8/62/0B/1D4EAFBC542CE6795EAC665E728_783203C7_2C9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7925" cy="400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370E6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</w:tr>
    </w:tbl>
    <w:p w:rsidR="005F5855" w:rsidRDefault="003E2B9B" w:rsidP="00343BDE">
      <w:pPr>
        <w:spacing w:line="360" w:lineRule="auto"/>
        <w:jc w:val="center"/>
      </w:pPr>
      <w:r>
        <w:object w:dxaOrig="2860" w:dyaOrig="4200">
          <v:shape id="_x0000_i1028" type="#_x0000_t75" style="width:143.35pt;height:210.05pt" o:ole="">
            <v:imagedata r:id="rId17" o:title=""/>
          </v:shape>
          <o:OLEObject Type="Embed" ProgID="PBrush" ShapeID="_x0000_i1028" DrawAspect="Content" ObjectID="_1638105272" r:id="rId18"/>
        </w:object>
      </w:r>
    </w:p>
    <w:sectPr w:rsidR="005F5855" w:rsidSect="004F70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2F9D" w:rsidRDefault="00D02F9D" w:rsidP="00B1528F">
      <w:r>
        <w:separator/>
      </w:r>
    </w:p>
  </w:endnote>
  <w:endnote w:type="continuationSeparator" w:id="1">
    <w:p w:rsidR="00D02F9D" w:rsidRDefault="00D02F9D" w:rsidP="00B152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2F9D" w:rsidRDefault="00D02F9D" w:rsidP="00B1528F">
      <w:r>
        <w:separator/>
      </w:r>
    </w:p>
  </w:footnote>
  <w:footnote w:type="continuationSeparator" w:id="1">
    <w:p w:rsidR="00D02F9D" w:rsidRDefault="00D02F9D" w:rsidP="00B1528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70E6"/>
    <w:rsid w:val="000D0894"/>
    <w:rsid w:val="001D1732"/>
    <w:rsid w:val="00343BDE"/>
    <w:rsid w:val="003E2B9B"/>
    <w:rsid w:val="004F7057"/>
    <w:rsid w:val="005F5855"/>
    <w:rsid w:val="006D2EAB"/>
    <w:rsid w:val="00756C7D"/>
    <w:rsid w:val="00951D20"/>
    <w:rsid w:val="00954DDE"/>
    <w:rsid w:val="00B1528F"/>
    <w:rsid w:val="00D02ECB"/>
    <w:rsid w:val="00D02F9D"/>
    <w:rsid w:val="00D33D4C"/>
    <w:rsid w:val="00DA2B07"/>
    <w:rsid w:val="00E67874"/>
    <w:rsid w:val="00F370E6"/>
    <w:rsid w:val="00FF50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0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370E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370E6"/>
    <w:rPr>
      <w:sz w:val="18"/>
      <w:szCs w:val="18"/>
    </w:rPr>
  </w:style>
  <w:style w:type="character" w:styleId="a4">
    <w:name w:val="Hyperlink"/>
    <w:basedOn w:val="a0"/>
    <w:uiPriority w:val="99"/>
    <w:unhideWhenUsed/>
    <w:rsid w:val="00F370E6"/>
    <w:rPr>
      <w:color w:val="0000FF" w:themeColor="hyperlink"/>
      <w:u w:val="single"/>
    </w:rPr>
  </w:style>
  <w:style w:type="paragraph" w:styleId="a5">
    <w:name w:val="header"/>
    <w:basedOn w:val="a"/>
    <w:link w:val="Char0"/>
    <w:uiPriority w:val="99"/>
    <w:unhideWhenUsed/>
    <w:rsid w:val="00B152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B1528F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B152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B1528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370E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370E6"/>
    <w:rPr>
      <w:sz w:val="18"/>
      <w:szCs w:val="18"/>
    </w:rPr>
  </w:style>
  <w:style w:type="character" w:styleId="a4">
    <w:name w:val="Hyperlink"/>
    <w:basedOn w:val="a0"/>
    <w:uiPriority w:val="99"/>
    <w:unhideWhenUsed/>
    <w:rsid w:val="00F370E6"/>
    <w:rPr>
      <w:color w:val="0000FF" w:themeColor="hyperlink"/>
      <w:u w:val="single"/>
    </w:rPr>
  </w:style>
  <w:style w:type="paragraph" w:styleId="a5">
    <w:name w:val="header"/>
    <w:basedOn w:val="a"/>
    <w:link w:val="Char0"/>
    <w:uiPriority w:val="99"/>
    <w:unhideWhenUsed/>
    <w:rsid w:val="00B152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B1528F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B152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B1528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7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22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1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0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4.bin"/><Relationship Id="rId3" Type="http://schemas.openxmlformats.org/officeDocument/2006/relationships/webSettings" Target="webSettings.xml"/><Relationship Id="rId21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8.png"/><Relationship Id="rId2" Type="http://schemas.openxmlformats.org/officeDocument/2006/relationships/settings" Target="settings.xml"/><Relationship Id="rId16" Type="http://schemas.openxmlformats.org/officeDocument/2006/relationships/image" Target="media/image7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&#26657;&#22253;&#32593;&#19978;&#32593;&#36134;&#21495;@hainnu.edu.cn" TargetMode="External"/><Relationship Id="rId11" Type="http://schemas.openxmlformats.org/officeDocument/2006/relationships/image" Target="media/image3.jpeg"/><Relationship Id="rId5" Type="http://schemas.openxmlformats.org/officeDocument/2006/relationships/endnotes" Target="endnotes.xml"/><Relationship Id="rId15" Type="http://schemas.openxmlformats.org/officeDocument/2006/relationships/image" Target="media/image6.jpeg"/><Relationship Id="rId10" Type="http://schemas.openxmlformats.org/officeDocument/2006/relationships/oleObject" Target="embeddings/oleObject2.bin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Administrator</cp:lastModifiedBy>
  <cp:revision>13</cp:revision>
  <dcterms:created xsi:type="dcterms:W3CDTF">2019-12-17T02:42:00Z</dcterms:created>
  <dcterms:modified xsi:type="dcterms:W3CDTF">2019-12-17T08:27:00Z</dcterms:modified>
</cp:coreProperties>
</file>